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Living Systems: Plants and Animals Match</w:t>
      </w:r>
    </w:p>
    <w:p>
      <w:pPr>
        <w:spacing w:after="120"/>
      </w:pPr>
      <w:r>
        <w:t xml:space="preserve">Plants and animals interact with each other in their environments in ways that can be represented and understood (</w:t>
      </w:r>
      <w:hyperlink w:history="1" r:id="rId2_gvnu_gxhfijhrq1d2iv">
        <w:r>
          <w:rPr>
            <w:color w:val="1e3a8a"/>
            <w:u w:val="single"/>
          </w:rPr>
          <w:t xml:space="preserve">Topic</w:t>
        </w:r>
      </w:hyperlink>
      <w:r>
        <w:t xml:space="preserve">, </w:t>
      </w:r>
      <w:hyperlink w:history="1" r:id="rIdvzsz3pcpcczz1ip0lbzgj">
        <w:r>
          <w:rPr>
            <w:color w:val="1e3a8a"/>
            <w:u w:val="single"/>
          </w:rPr>
          <w:t xml:space="preserve">Outcome</w:t>
        </w:r>
      </w:hyperlink>
      <w:r>
        <w:t xml:space="preserve">). When you learn about food chains, animal diets, how creatures sense danger, and the body parts that help them survive, you discover how living things depend on each other. This game helps you match key words about plants and animals to their meanings (</w:t>
      </w:r>
      <w:hyperlink w:history="1" r:id="rIdis-lfw8c8wvh0lys2wdix">
        <w:r>
          <w:rPr>
            <w:color w:val="1e3a8a"/>
            <w:u w:val="single"/>
          </w:rPr>
          <w:t xml:space="preserve">Details</w:t>
        </w:r>
      </w:hyperlink>
      <w:r>
        <w:t xml:space="preserve">, </w:t>
      </w:r>
      <w:hyperlink w:history="1" r:id="rIdodsn1v77xfljqpntgst-d">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The left column lists 8 terms (A to H); the right column lists 8 definitions or examples numbered 1 to 8.</w:t>
      </w:r>
    </w:p>
    <w:p>
      <w:pPr>
        <w:pStyle w:val="ListParagraph"/>
        <w:numPr>
          <w:ilvl w:val="0"/>
          <w:numId w:val="1"/>
        </w:numPr>
      </w:pPr>
      <w:r>
        <w:t xml:space="preserve">Write the number that matches each letter. Each number is used once.</w:t>
      </w:r>
    </w:p>
    <w:p>
      <w:pPr>
        <w:pStyle w:val="ListParagraph"/>
        <w:numPr>
          <w:ilvl w:val="0"/>
          <w:numId w:val="1"/>
        </w:numPr>
      </w:pPr>
      <w:r>
        <w:t xml:space="preserve">Check your answers against the answer key.</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carnivore</w:t>
            </w:r>
          </w:p>
        </w:tc>
        <w:tc>
          <w:p>
            <w:r>
              <w:t xml:space="preserve">____</w:t>
            </w:r>
          </w:p>
        </w:tc>
        <w:tc>
          <w:p>
            <w:r>
              <w:rPr>
                <w:b/>
                <w:bCs/>
              </w:rPr>
              <w:t xml:space="preserve">1.</w:t>
            </w:r>
            <w:r>
              <w:t xml:space="preserve"> things a plant or animal senses and reacts to</w:t>
            </w:r>
          </w:p>
        </w:tc>
      </w:tr>
      <w:tr>
        <w:trPr>
          <w:tblHeader w:val="false"/>
        </w:trPr>
        <w:tc>
          <w:p>
            <w:r>
              <w:rPr>
                <w:b/>
                <w:bCs/>
              </w:rPr>
              <w:t xml:space="preserve">B.</w:t>
            </w:r>
            <w:r>
              <w:t xml:space="preserve"> predator</w:t>
            </w:r>
          </w:p>
        </w:tc>
        <w:tc>
          <w:p>
            <w:r>
              <w:t xml:space="preserve">____</w:t>
            </w:r>
          </w:p>
        </w:tc>
        <w:tc>
          <w:p>
            <w:r>
              <w:rPr>
                <w:b/>
                <w:bCs/>
              </w:rPr>
              <w:t xml:space="preserve">2.</w:t>
            </w:r>
            <w:r>
              <w:t xml:space="preserve"> an animal that hunts other animals</w:t>
            </w:r>
          </w:p>
        </w:tc>
      </w:tr>
      <w:tr>
        <w:trPr>
          <w:tblHeader w:val="false"/>
        </w:trPr>
        <w:tc>
          <w:p>
            <w:r>
              <w:rPr>
                <w:b/>
                <w:bCs/>
              </w:rPr>
              <w:t xml:space="preserve">C.</w:t>
            </w:r>
            <w:r>
              <w:t xml:space="preserve"> habitat</w:t>
            </w:r>
          </w:p>
        </w:tc>
        <w:tc>
          <w:p>
            <w:r>
              <w:t xml:space="preserve">____</w:t>
            </w:r>
          </w:p>
        </w:tc>
        <w:tc>
          <w:p>
            <w:r>
              <w:rPr>
                <w:b/>
                <w:bCs/>
              </w:rPr>
              <w:t xml:space="preserve">3.</w:t>
            </w:r>
            <w:r>
              <w:t xml:space="preserve"> plant part that holds up the leaves and flowers</w:t>
            </w:r>
          </w:p>
        </w:tc>
      </w:tr>
      <w:tr>
        <w:trPr>
          <w:tblHeader w:val="false"/>
        </w:trPr>
        <w:tc>
          <w:p>
            <w:r>
              <w:rPr>
                <w:b/>
                <w:bCs/>
              </w:rPr>
              <w:t xml:space="preserve">D.</w:t>
            </w:r>
            <w:r>
              <w:t xml:space="preserve"> stimuli</w:t>
            </w:r>
          </w:p>
        </w:tc>
        <w:tc>
          <w:p>
            <w:r>
              <w:t xml:space="preserve">____</w:t>
            </w:r>
          </w:p>
        </w:tc>
        <w:tc>
          <w:p>
            <w:r>
              <w:rPr>
                <w:b/>
                <w:bCs/>
              </w:rPr>
              <w:t xml:space="preserve">4.</w:t>
            </w:r>
            <w:r>
              <w:t xml:space="preserve"> how a plant or animal notices things around it</w:t>
            </w:r>
          </w:p>
        </w:tc>
      </w:tr>
      <w:tr>
        <w:trPr>
          <w:tblHeader w:val="false"/>
        </w:trPr>
        <w:tc>
          <w:p>
            <w:r>
              <w:rPr>
                <w:b/>
                <w:bCs/>
              </w:rPr>
              <w:t xml:space="preserve">E.</w:t>
            </w:r>
            <w:r>
              <w:t xml:space="preserve"> senses</w:t>
            </w:r>
          </w:p>
        </w:tc>
        <w:tc>
          <w:p>
            <w:r>
              <w:t xml:space="preserve">____</w:t>
            </w:r>
          </w:p>
        </w:tc>
        <w:tc>
          <w:p>
            <w:r>
              <w:rPr>
                <w:b/>
                <w:bCs/>
              </w:rPr>
              <w:t xml:space="preserve">5.</w:t>
            </w:r>
            <w:r>
              <w:t xml:space="preserve"> underground plant part that takes in water</w:t>
            </w:r>
          </w:p>
        </w:tc>
      </w:tr>
      <w:tr>
        <w:trPr>
          <w:tblHeader w:val="false"/>
        </w:trPr>
        <w:tc>
          <w:p>
            <w:r>
              <w:rPr>
                <w:b/>
                <w:bCs/>
              </w:rPr>
              <w:t xml:space="preserve">F.</w:t>
            </w:r>
            <w:r>
              <w:t xml:space="preserve"> roots</w:t>
            </w:r>
          </w:p>
        </w:tc>
        <w:tc>
          <w:p>
            <w:r>
              <w:t xml:space="preserve">____</w:t>
            </w:r>
          </w:p>
        </w:tc>
        <w:tc>
          <w:p>
            <w:r>
              <w:rPr>
                <w:b/>
                <w:bCs/>
              </w:rPr>
              <w:t xml:space="preserve">6.</w:t>
            </w:r>
            <w:r>
              <w:t xml:space="preserve"> eats mostly meat</w:t>
            </w:r>
          </w:p>
        </w:tc>
      </w:tr>
      <w:tr>
        <w:trPr>
          <w:tblHeader w:val="false"/>
        </w:trPr>
        <w:tc>
          <w:p>
            <w:r>
              <w:rPr>
                <w:b/>
                <w:bCs/>
              </w:rPr>
              <w:t xml:space="preserve">G.</w:t>
            </w:r>
            <w:r>
              <w:t xml:space="preserve"> stem</w:t>
            </w:r>
          </w:p>
        </w:tc>
        <w:tc>
          <w:p>
            <w:r>
              <w:t xml:space="preserve">____</w:t>
            </w:r>
          </w:p>
        </w:tc>
        <w:tc>
          <w:p>
            <w:r>
              <w:rPr>
                <w:b/>
                <w:bCs/>
              </w:rPr>
              <w:t xml:space="preserve">7.</w:t>
            </w:r>
            <w:r>
              <w:t xml:space="preserve"> sharp curved parts on an animal's feet</w:t>
            </w:r>
          </w:p>
        </w:tc>
      </w:tr>
      <w:tr>
        <w:trPr>
          <w:tblHeader w:val="false"/>
        </w:trPr>
        <w:tc>
          <w:p>
            <w:r>
              <w:rPr>
                <w:b/>
                <w:bCs/>
              </w:rPr>
              <w:t xml:space="preserve">H.</w:t>
            </w:r>
            <w:r>
              <w:t xml:space="preserve"> claws</w:t>
            </w:r>
          </w:p>
        </w:tc>
        <w:tc>
          <w:p>
            <w:r>
              <w:t xml:space="preserve">____</w:t>
            </w:r>
          </w:p>
        </w:tc>
        <w:tc>
          <w:p>
            <w:r>
              <w:rPr>
                <w:b/>
                <w:bCs/>
              </w:rPr>
              <w:t xml:space="preserve">8.</w:t>
            </w:r>
            <w:r>
              <w:t xml:space="preserve"> the place where an animal or plant lives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6</w:t>
      </w:r>
      <w:r>
        <w:t xml:space="preserve"> (carnivore: eats mostly meat)</w:t>
      </w:r>
    </w:p>
    <w:p>
      <w:pPr>
        <w:pStyle w:val="ListParagraph"/>
        <w:numPr>
          <w:ilvl w:val="0"/>
          <w:numId w:val="1"/>
        </w:numPr>
      </w:pPr>
      <w:r>
        <w:rPr>
          <w:b/>
          <w:bCs/>
        </w:rPr>
        <w:t xml:space="preserve">B</w:t>
      </w:r>
      <w:r>
        <w:t xml:space="preserve"> matches </w:t>
      </w:r>
      <w:r>
        <w:rPr>
          <w:b/>
          <w:bCs/>
        </w:rPr>
        <w:t xml:space="preserve">2</w:t>
      </w:r>
      <w:r>
        <w:t xml:space="preserve"> (predator: an animal that hunts other animals)</w:t>
      </w:r>
    </w:p>
    <w:p>
      <w:pPr>
        <w:pStyle w:val="ListParagraph"/>
        <w:numPr>
          <w:ilvl w:val="0"/>
          <w:numId w:val="1"/>
        </w:numPr>
      </w:pPr>
      <w:r>
        <w:rPr>
          <w:b/>
          <w:bCs/>
        </w:rPr>
        <w:t xml:space="preserve">C</w:t>
      </w:r>
      <w:r>
        <w:t xml:space="preserve"> matches </w:t>
      </w:r>
      <w:r>
        <w:rPr>
          <w:b/>
          <w:bCs/>
        </w:rPr>
        <w:t xml:space="preserve">8</w:t>
      </w:r>
      <w:r>
        <w:t xml:space="preserve"> (habitat: the place where an animal or plant lives)</w:t>
      </w:r>
    </w:p>
    <w:p>
      <w:pPr>
        <w:pStyle w:val="ListParagraph"/>
        <w:numPr>
          <w:ilvl w:val="0"/>
          <w:numId w:val="1"/>
        </w:numPr>
      </w:pPr>
      <w:r>
        <w:rPr>
          <w:b/>
          <w:bCs/>
        </w:rPr>
        <w:t xml:space="preserve">D</w:t>
      </w:r>
      <w:r>
        <w:t xml:space="preserve"> matches </w:t>
      </w:r>
      <w:r>
        <w:rPr>
          <w:b/>
          <w:bCs/>
        </w:rPr>
        <w:t xml:space="preserve">1</w:t>
      </w:r>
      <w:r>
        <w:t xml:space="preserve"> (stimuli: things a plant or animal senses and reacts to)</w:t>
      </w:r>
    </w:p>
    <w:p>
      <w:pPr>
        <w:pStyle w:val="ListParagraph"/>
        <w:numPr>
          <w:ilvl w:val="0"/>
          <w:numId w:val="1"/>
        </w:numPr>
      </w:pPr>
      <w:r>
        <w:rPr>
          <w:b/>
          <w:bCs/>
        </w:rPr>
        <w:t xml:space="preserve">E</w:t>
      </w:r>
      <w:r>
        <w:t xml:space="preserve"> matches </w:t>
      </w:r>
      <w:r>
        <w:rPr>
          <w:b/>
          <w:bCs/>
        </w:rPr>
        <w:t xml:space="preserve">4</w:t>
      </w:r>
      <w:r>
        <w:t xml:space="preserve"> (senses: how a plant or animal notices things around it)</w:t>
      </w:r>
    </w:p>
    <w:p>
      <w:pPr>
        <w:pStyle w:val="ListParagraph"/>
        <w:numPr>
          <w:ilvl w:val="0"/>
          <w:numId w:val="1"/>
        </w:numPr>
      </w:pPr>
      <w:r>
        <w:rPr>
          <w:b/>
          <w:bCs/>
        </w:rPr>
        <w:t xml:space="preserve">F</w:t>
      </w:r>
      <w:r>
        <w:t xml:space="preserve"> matches </w:t>
      </w:r>
      <w:r>
        <w:rPr>
          <w:b/>
          <w:bCs/>
        </w:rPr>
        <w:t xml:space="preserve">5</w:t>
      </w:r>
      <w:r>
        <w:t xml:space="preserve"> (roots: underground plant part that takes in water)</w:t>
      </w:r>
    </w:p>
    <w:p>
      <w:pPr>
        <w:pStyle w:val="ListParagraph"/>
        <w:numPr>
          <w:ilvl w:val="0"/>
          <w:numId w:val="1"/>
        </w:numPr>
      </w:pPr>
      <w:r>
        <w:rPr>
          <w:b/>
          <w:bCs/>
        </w:rPr>
        <w:t xml:space="preserve">G</w:t>
      </w:r>
      <w:r>
        <w:t xml:space="preserve"> matches </w:t>
      </w:r>
      <w:r>
        <w:rPr>
          <w:b/>
          <w:bCs/>
        </w:rPr>
        <w:t xml:space="preserve">3</w:t>
      </w:r>
      <w:r>
        <w:t xml:space="preserve"> (stem: plant part that holds up the leaves and flowers)</w:t>
      </w:r>
    </w:p>
    <w:p>
      <w:pPr>
        <w:pStyle w:val="ListParagraph"/>
        <w:numPr>
          <w:ilvl w:val="0"/>
          <w:numId w:val="1"/>
        </w:numPr>
      </w:pPr>
      <w:r>
        <w:rPr>
          <w:b/>
          <w:bCs/>
        </w:rPr>
        <w:t xml:space="preserve">H</w:t>
      </w:r>
      <w:r>
        <w:t xml:space="preserve"> matches </w:t>
      </w:r>
      <w:r>
        <w:rPr>
          <w:b/>
          <w:bCs/>
        </w:rPr>
        <w:t xml:space="preserve">7</w:t>
      </w:r>
      <w:r>
        <w:t xml:space="preserve"> (claws: sharp curved parts on an animal's feet)</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_gvnu_gxhfijhrq1d2iv" Type="http://schemas.openxmlformats.org/officeDocument/2006/relationships/hyperlink" Target="https://goa-cc-uat-aili-app-001.azurewebsites.net/explore/node/36335" TargetMode="External"/><Relationship Id="rIdvzsz3pcpcczz1ip0lbzgj" Type="http://schemas.openxmlformats.org/officeDocument/2006/relationships/hyperlink" Target="https://goa-cc-uat-aili-app-001.azurewebsites.net/explore/node/36337" TargetMode="External"/><Relationship Id="rIdis-lfw8c8wvh0lys2wdix" Type="http://schemas.openxmlformats.org/officeDocument/2006/relationships/hyperlink" Target="https://goa-cc-uat-aili-app-001.azurewebsites.net/explore/node/36339" TargetMode="External"/><Relationship Id="rIdodsn1v77xfljqpntgst-d" Type="http://schemas.openxmlformats.org/officeDocument/2006/relationships/hyperlink" Target="https://goa-cc-uat-aili-app-001.azurewebsites.net/explore/node/36430"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Systems: Plants and Animals Match</dc:title>
  <dc:creator>AILI</dc:creator>
  <cp:lastModifiedBy>Un-named</cp:lastModifiedBy>
  <cp:revision>1</cp:revision>
  <dcterms:created xsi:type="dcterms:W3CDTF">2026-10-04T09:50:00.858Z</dcterms:created>
  <dcterms:modified xsi:type="dcterms:W3CDTF">2026-10-04T09:50:00.858Z</dcterms:modified>
</cp:coreProperties>
</file>

<file path=docProps/custom.xml><?xml version="1.0" encoding="utf-8"?>
<Properties xmlns="http://schemas.openxmlformats.org/officeDocument/2006/custom-properties" xmlns:vt="http://schemas.openxmlformats.org/officeDocument/2006/docPropsVTypes"/>
</file>